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D" w:rsidRPr="0010145D" w:rsidRDefault="0010145D" w:rsidP="00101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14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ОБРАЗОВАНИЯ И МОЛОДЕЖНОЙ ПОЛИТИКИ СВЕРДЛОВСКОЙ ОБЛАСТИ</w:t>
      </w:r>
    </w:p>
    <w:p w:rsidR="00AE22A3" w:rsidRPr="0010145D" w:rsidRDefault="00AE22A3" w:rsidP="00AE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45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образовательное учреждение Свердловской области,</w:t>
      </w:r>
    </w:p>
    <w:p w:rsidR="00AE22A3" w:rsidRPr="0010145D" w:rsidRDefault="00AE22A3" w:rsidP="00AE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реализующее адаптированные основные общеобразовательные программы, </w:t>
      </w:r>
    </w:p>
    <w:p w:rsidR="00AE22A3" w:rsidRPr="0010145D" w:rsidRDefault="004D10C5" w:rsidP="00AE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713">
        <w:rPr>
          <w:noProof/>
          <w:lang w:eastAsia="ru-RU"/>
        </w:rPr>
        <w:drawing>
          <wp:inline distT="0" distB="0" distL="0" distR="0">
            <wp:extent cx="874395" cy="636270"/>
            <wp:effectExtent l="0" t="0" r="1905" b="0"/>
            <wp:docPr id="4" name="Рисунок 4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A3" w:rsidRPr="0010145D" w:rsidRDefault="00AE22A3" w:rsidP="00AE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психолого-медико-социального сопровождения «Эхо» </w:t>
      </w:r>
    </w:p>
    <w:p w:rsidR="006734D4" w:rsidRDefault="00AE22A3" w:rsidP="00AE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5D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 «ЦПМСС «Эхо»</w:t>
      </w:r>
      <w:r w:rsidRPr="0010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E2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27120" w:rsidRPr="00AE22A3" w:rsidRDefault="00A27120" w:rsidP="00A2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задания </w:t>
      </w:r>
    </w:p>
    <w:p w:rsidR="00A27120" w:rsidRPr="00AE22A3" w:rsidRDefault="00A27120" w:rsidP="00A2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E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Межрегиональной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истанционной олимпиады по математике</w:t>
      </w:r>
      <w:r w:rsidRPr="00AE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7120" w:rsidRDefault="00A27120" w:rsidP="00A2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с нарушенным слухом</w:t>
      </w:r>
    </w:p>
    <w:p w:rsidR="00FB4371" w:rsidRDefault="00FB4371" w:rsidP="00FB437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4371" w:rsidRDefault="00FB4371" w:rsidP="00FB437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Выбрать один правильный ответ.</w:t>
      </w:r>
    </w:p>
    <w:p w:rsidR="00B9331B" w:rsidRPr="00B9331B" w:rsidRDefault="00B9331B" w:rsidP="00B9331B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hi-IN"/>
        </w:rPr>
      </w:pPr>
      <w:bookmarkStart w:id="0" w:name="_GoBack"/>
      <w:bookmarkEnd w:id="0"/>
      <w:r w:rsidRPr="00B9331B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hi-IN"/>
        </w:rPr>
        <w:t>1) Вычислить: 312:3 + (321-26)</w:t>
      </w: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А) 399                   Б) 191           В) 243                    Г) 124           </w:t>
      </w: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2)  Вычислить:</w:t>
      </w:r>
      <w:r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  </w:t>
      </w: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24</w:t>
      </w:r>
      <m:oMath>
        <m:f>
          <m:fPr>
            <m:ctrlPr>
              <w:rPr>
                <w:rFonts w:ascii="Cambria Math" w:eastAsia="Arial Unicode MS" w:hAnsi="Cambria Math" w:cs="Times New Roman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kern w:val="3"/>
                <w:sz w:val="32"/>
                <w:szCs w:val="32"/>
                <w:lang w:eastAsia="zh-CN" w:bidi="hi-I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kern w:val="3"/>
                <w:sz w:val="32"/>
                <w:szCs w:val="32"/>
                <w:lang w:eastAsia="zh-CN" w:bidi="hi-IN"/>
              </w:rPr>
              <m:t>38</m:t>
            </m:r>
          </m:den>
        </m:f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</w:t>
      </w: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- 17 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9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38</m:t>
            </m:r>
          </m:den>
        </m:f>
      </m:oMath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А)</w:t>
      </w:r>
      <w:r w:rsidR="003F0359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7</w:t>
      </w:r>
      <m:oMath>
        <m:f>
          <m:fPr>
            <m:ctrlPr>
              <w:rPr>
                <w:rFonts w:ascii="Cambria Math" w:eastAsia="Arial Unicode MS" w:hAnsi="Cambria Math" w:cs="Times New Roman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kern w:val="3"/>
                <w:sz w:val="32"/>
                <w:szCs w:val="32"/>
                <w:lang w:eastAsia="zh-CN" w:bidi="hi-I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kern w:val="3"/>
                <w:sz w:val="32"/>
                <w:szCs w:val="32"/>
                <w:lang w:eastAsia="zh-CN" w:bidi="hi-IN"/>
              </w:rPr>
              <m:t>38</m:t>
            </m:r>
          </m:den>
        </m:f>
      </m:oMath>
      <w:r>
        <w:rPr>
          <w:rFonts w:ascii="Times New Roman" w:eastAsia="Arial Unicode MS" w:hAnsi="Times New Roman" w:cs="Times New Roman"/>
          <w:color w:val="000000"/>
          <w:kern w:val="3"/>
          <w:sz w:val="32"/>
          <w:szCs w:val="32"/>
          <w:lang w:eastAsia="ru-RU" w:bidi="hi-IN"/>
        </w:rPr>
        <w:t xml:space="preserve">                </w:t>
      </w:r>
      <w:r w:rsidRPr="00B9331B">
        <w:rPr>
          <w:rFonts w:ascii="Times New Roman" w:eastAsia="Arial Unicode MS" w:hAnsi="Times New Roman" w:cs="Times New Roman"/>
          <w:color w:val="000000"/>
          <w:kern w:val="3"/>
          <w:sz w:val="32"/>
          <w:szCs w:val="32"/>
          <w:lang w:eastAsia="ru-RU" w:bidi="hi-IN"/>
        </w:rPr>
        <w:t xml:space="preserve"> </w:t>
      </w: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Б) 41 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14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38</m:t>
            </m:r>
          </m:den>
        </m:f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             В) 6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34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38</m:t>
            </m:r>
          </m:den>
        </m:f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             Г) 7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4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38</m:t>
            </m:r>
          </m:den>
        </m:f>
      </m:oMath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3) Найдите значение выражения 10,1 − 3,05 + 0,3.</w:t>
      </w:r>
    </w:p>
    <w:p w:rsid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А) 7,55              Б) 6,35           В) 7,35       Г) 7,25</w:t>
      </w: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4) Периметр квадрата равен 160. Найдите площадь квадрата.</w:t>
      </w:r>
    </w:p>
    <w:p w:rsid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А) 1400        Б) 1600        В) 1800         Г) 2000</w:t>
      </w: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5) Решите уравнение:</w:t>
      </w:r>
      <w:r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         </w:t>
      </w: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4 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5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7</m:t>
            </m:r>
          </m:den>
        </m:f>
        <m:r>
          <w:rPr>
            <w:rFonts w:ascii="Cambria Math" w:eastAsia="Arial Unicode MS" w:hAnsi="Cambria Math" w:cs="Arial Unicode MS"/>
            <w:kern w:val="3"/>
            <w:sz w:val="32"/>
            <w:szCs w:val="32"/>
            <w:lang w:eastAsia="zh-CN" w:bidi="hi-IN"/>
          </w:rPr>
          <m:t xml:space="preserve">  </m:t>
        </m:r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- (х  - 6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3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7</m:t>
            </m:r>
          </m:den>
        </m:f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) = 2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6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7</m:t>
            </m:r>
          </m:den>
        </m:f>
      </m:oMath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А) 8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7</m:t>
            </m:r>
          </m:den>
        </m:f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                     Б)  10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5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7</m:t>
            </m:r>
          </m:den>
        </m:f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                   B) 6</w:t>
      </w:r>
      <m:oMath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7</m:t>
            </m:r>
          </m:den>
        </m:f>
      </m:oMath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               Г)</w:t>
      </w:r>
      <m:oMath>
        <m:r>
          <w:rPr>
            <w:rFonts w:ascii="Cambria Math" w:eastAsia="Arial Unicode MS" w:hAnsi="Cambria Math" w:cs="Arial Unicode MS"/>
            <w:kern w:val="3"/>
            <w:sz w:val="32"/>
            <w:szCs w:val="32"/>
            <w:lang w:eastAsia="zh-CN" w:bidi="hi-IN"/>
          </w:rPr>
          <m:t xml:space="preserve"> 4</m:t>
        </m:r>
        <m:f>
          <m:fPr>
            <m:ctrlP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kern w:val="3"/>
                <w:sz w:val="32"/>
                <w:szCs w:val="32"/>
                <w:lang w:eastAsia="zh-CN" w:bidi="hi-IN"/>
              </w:rPr>
              <m:t>7</m:t>
            </m:r>
          </m:den>
        </m:f>
      </m:oMath>
    </w:p>
    <w:p w:rsid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6) Одна из сторон треугольника в 2 раза меньше второй и на 7 см меньше третьей. Найдите большую сторону треугольника, если его периметр равен 39 см.</w:t>
      </w:r>
    </w:p>
    <w:p w:rsid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А) 16        Б) 15            В)</w:t>
      </w:r>
      <w:r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</w:t>
      </w:r>
      <w:r w:rsidRPr="00B9331B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8                Г) 39</w:t>
      </w: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</w:pPr>
    </w:p>
    <w:p w:rsidR="003F0359" w:rsidRDefault="003F0359" w:rsidP="003F035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  <w:t>Во сколько начался школьный праздник, если он длился 1 час 30 минут и закончился в 19 часов 20 минут?</w:t>
      </w: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  <w:t xml:space="preserve">А) 17 ч 50 мин   </w:t>
      </w:r>
      <w:r w:rsidRPr="00B9331B"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  <w:t xml:space="preserve"> Б)</w:t>
      </w:r>
      <w:r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  <w:t xml:space="preserve"> 17 ч 40 мин          В) 18 ч 00 мин     Г) 18 ч20 мин</w:t>
      </w:r>
    </w:p>
    <w:p w:rsid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</w:pPr>
    </w:p>
    <w:p w:rsidR="00B9331B" w:rsidRP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  <w:t xml:space="preserve">8) </w:t>
      </w:r>
      <w:r w:rsidRPr="00B9331B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hi-IN"/>
        </w:rPr>
        <w:t>Если некоторое число разделить на 15, а затем к полученному результату прибавить 14, то в</w:t>
      </w:r>
      <w:r w:rsidRPr="00B9331B">
        <w:rPr>
          <w:rFonts w:ascii="Times New Roman" w:eastAsia="Times New Roman" w:hAnsi="Times New Roman" w:cs="Arial Unicode MS"/>
          <w:color w:val="000000"/>
          <w:kern w:val="3"/>
          <w:sz w:val="32"/>
          <w:szCs w:val="32"/>
          <w:lang w:eastAsia="ru-RU" w:bidi="hi-IN"/>
        </w:rPr>
        <w:t xml:space="preserve"> итоге получится 25. Найдите это число.</w:t>
      </w:r>
    </w:p>
    <w:p w:rsidR="00B9331B" w:rsidRDefault="00B9331B" w:rsidP="00B933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</w:pPr>
      <w:r w:rsidRPr="00B9331B"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  <w:t>А) 145                   Б) 165                     В) 185                    Г) 130</w:t>
      </w:r>
    </w:p>
    <w:p w:rsidR="003F0359" w:rsidRDefault="003F0359" w:rsidP="003F03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</w:pPr>
    </w:p>
    <w:p w:rsidR="00B9331B" w:rsidRDefault="003F0359" w:rsidP="003F03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  <w:t xml:space="preserve">9) </w:t>
      </w:r>
      <w:r w:rsidRPr="003F0359">
        <w:rPr>
          <w:rFonts w:ascii="Times New Roman" w:hAnsi="Times New Roman" w:cs="Times New Roman"/>
          <w:sz w:val="32"/>
          <w:szCs w:val="32"/>
        </w:rPr>
        <w:t>В</w:t>
      </w:r>
      <w:r w:rsidR="007D7AA1">
        <w:rPr>
          <w:rFonts w:ascii="Times New Roman" w:hAnsi="Times New Roman" w:cs="Times New Roman"/>
          <w:sz w:val="32"/>
          <w:szCs w:val="32"/>
        </w:rPr>
        <w:t xml:space="preserve"> </w:t>
      </w:r>
      <w:r w:rsidRPr="003F0359">
        <w:rPr>
          <w:rFonts w:ascii="Times New Roman" w:hAnsi="Times New Roman" w:cs="Times New Roman"/>
          <w:sz w:val="32"/>
          <w:szCs w:val="32"/>
        </w:rPr>
        <w:t>классе 30 учеников. 14 из них – девочки. Сколько процентов девочек в классе?</w:t>
      </w:r>
    </w:p>
    <w:p w:rsidR="003F0359" w:rsidRPr="003F0359" w:rsidRDefault="003F0359" w:rsidP="003F03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 w:bidi="hi-IN"/>
        </w:rPr>
      </w:pPr>
      <w:r>
        <w:rPr>
          <w:rFonts w:ascii="Times New Roman" w:hAnsi="Times New Roman" w:cs="Times New Roman"/>
          <w:sz w:val="32"/>
          <w:szCs w:val="32"/>
        </w:rPr>
        <w:t>А) 53%            Б) 37%           в) 42%                 г) 47%</w:t>
      </w:r>
    </w:p>
    <w:p w:rsidR="00B9331B" w:rsidRDefault="00B9331B" w:rsidP="00B9331B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B9331B" w:rsidRPr="003F0359" w:rsidRDefault="00B9331B" w:rsidP="003F0359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F035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 w:rsidR="00B9331B" w:rsidRPr="00B9331B" w:rsidRDefault="00B9331B" w:rsidP="00B9331B">
      <w:pPr>
        <w:widowControl w:val="0"/>
        <w:tabs>
          <w:tab w:val="left" w:pos="0"/>
          <w:tab w:val="left" w:pos="3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B9331B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F00D0" wp14:editId="3CCF27CB">
                <wp:simplePos x="0" y="0"/>
                <wp:positionH relativeFrom="margin">
                  <wp:align>center</wp:align>
                </wp:positionH>
                <wp:positionV relativeFrom="paragraph">
                  <wp:posOffset>112315</wp:posOffset>
                </wp:positionV>
                <wp:extent cx="5586097" cy="1038228"/>
                <wp:effectExtent l="0" t="0" r="14603" b="9522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097" cy="1038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8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1"/>
                              <w:gridCol w:w="2080"/>
                              <w:gridCol w:w="1900"/>
                              <w:gridCol w:w="2449"/>
                            </w:tblGrid>
                            <w:tr w:rsidR="00B9331B">
                              <w:trPr>
                                <w:trHeight w:val="331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>Команда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ind w:left="440"/>
                                    <w:jc w:val="center"/>
                                    <w:rPr>
                                      <w:rFonts w:eastAsia="Times New Roman"/>
                                      <w:b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w w:val="99"/>
                                      <w:sz w:val="28"/>
                                    </w:rPr>
                                    <w:t>Золотые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>Серебряные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eastAsia="Times New Roman"/>
                                      <w:b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w w:val="99"/>
                                      <w:sz w:val="28"/>
                                    </w:rPr>
                                    <w:t>Бронзовые</w:t>
                                  </w:r>
                                </w:p>
                              </w:tc>
                            </w:tr>
                            <w:tr w:rsidR="00B9331B">
                              <w:trPr>
                                <w:trHeight w:val="3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</w:rPr>
                                    <w:t>«Звезда»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ind w:left="440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9331B">
                              <w:trPr>
                                <w:trHeight w:val="3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</w:rPr>
                                    <w:t>«Победители»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ind w:left="440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9331B">
                              <w:trPr>
                                <w:trHeight w:val="300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</w:rPr>
                                    <w:t>«Заря»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ind w:left="440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9331B">
                              <w:trPr>
                                <w:trHeight w:val="364"/>
                              </w:trPr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</w:rPr>
                                    <w:t>«Орлы»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ind w:left="440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9331B" w:rsidRDefault="00B9331B">
                                  <w:pPr>
                                    <w:pStyle w:val="Standard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9331B" w:rsidRDefault="00B9331B" w:rsidP="00B9331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F00D0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8.85pt;width:439.85pt;height:8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88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1"/>
                        <w:gridCol w:w="2080"/>
                        <w:gridCol w:w="1900"/>
                        <w:gridCol w:w="2449"/>
                      </w:tblGrid>
                      <w:tr w:rsidR="00B9331B">
                        <w:trPr>
                          <w:trHeight w:val="331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Команда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ind w:left="440"/>
                              <w:jc w:val="center"/>
                              <w:rPr>
                                <w:rFonts w:eastAsia="Times New Roman"/>
                                <w:b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w w:val="99"/>
                                <w:sz w:val="28"/>
                              </w:rPr>
                              <w:t>Золотые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>Серебряные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jc w:val="center"/>
                              <w:rPr>
                                <w:rFonts w:eastAsia="Times New Roman"/>
                                <w:b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w w:val="99"/>
                                <w:sz w:val="28"/>
                              </w:rPr>
                              <w:t>Бронзовые</w:t>
                            </w:r>
                          </w:p>
                        </w:tc>
                      </w:tr>
                      <w:tr w:rsidR="00B9331B">
                        <w:trPr>
                          <w:trHeight w:val="3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>«Звезда»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ind w:left="440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B9331B">
                        <w:trPr>
                          <w:trHeight w:val="3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>«Победители»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ind w:left="440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B9331B">
                        <w:trPr>
                          <w:trHeight w:val="300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>«Заря»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ind w:left="440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300" w:lineRule="exac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B9331B">
                        <w:trPr>
                          <w:trHeight w:val="364"/>
                        </w:trPr>
                        <w:tc>
                          <w:tcPr>
                            <w:tcW w:w="2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>«Орлы»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ind w:left="440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9331B" w:rsidRDefault="00B9331B">
                            <w:pPr>
                              <w:pStyle w:val="Standard"/>
                              <w:snapToGrid w:val="0"/>
                              <w:spacing w:line="0" w:lineRule="atLeast"/>
                              <w:jc w:val="center"/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9331B" w:rsidRDefault="00B9331B" w:rsidP="00B9331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331B" w:rsidRPr="00B9331B" w:rsidRDefault="00B9331B" w:rsidP="00B9331B">
      <w:pPr>
        <w:widowControl w:val="0"/>
        <w:tabs>
          <w:tab w:val="left" w:pos="0"/>
          <w:tab w:val="left" w:pos="3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331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1. Сколько серебряных медалей завоевала команда «Звезда»?</w:t>
      </w:r>
    </w:p>
    <w:p w:rsidR="00B9331B" w:rsidRPr="00B9331B" w:rsidRDefault="00B9331B" w:rsidP="00B9331B">
      <w:pPr>
        <w:widowControl w:val="0"/>
        <w:tabs>
          <w:tab w:val="left" w:pos="0"/>
          <w:tab w:val="left" w:pos="3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331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2. Какая команда заняла 3 место по сумме всех медалей?</w:t>
      </w:r>
    </w:p>
    <w:p w:rsidR="00B9331B" w:rsidRPr="00B9331B" w:rsidRDefault="00B9331B" w:rsidP="00B9331B">
      <w:pPr>
        <w:widowControl w:val="0"/>
        <w:tabs>
          <w:tab w:val="left" w:pos="0"/>
          <w:tab w:val="left" w:pos="3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B9331B" w:rsidRPr="00F2356E" w:rsidRDefault="00B9331B" w:rsidP="008C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331B" w:rsidRPr="00F2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CA5"/>
    <w:multiLevelType w:val="hybridMultilevel"/>
    <w:tmpl w:val="2718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1389"/>
    <w:multiLevelType w:val="hybridMultilevel"/>
    <w:tmpl w:val="2DE29B1E"/>
    <w:lvl w:ilvl="0" w:tplc="80222C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5E7"/>
    <w:multiLevelType w:val="hybridMultilevel"/>
    <w:tmpl w:val="73364CEC"/>
    <w:lvl w:ilvl="0" w:tplc="E1087A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1352B3"/>
    <w:multiLevelType w:val="hybridMultilevel"/>
    <w:tmpl w:val="2AEE75C8"/>
    <w:lvl w:ilvl="0" w:tplc="28BC42E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029C"/>
    <w:multiLevelType w:val="multilevel"/>
    <w:tmpl w:val="94284FE0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F60971"/>
    <w:multiLevelType w:val="hybridMultilevel"/>
    <w:tmpl w:val="8AE058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B359D"/>
    <w:multiLevelType w:val="hybridMultilevel"/>
    <w:tmpl w:val="DDA0D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CF92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1FE"/>
    <w:multiLevelType w:val="hybridMultilevel"/>
    <w:tmpl w:val="330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25D04"/>
    <w:multiLevelType w:val="hybridMultilevel"/>
    <w:tmpl w:val="6C2C65C0"/>
    <w:lvl w:ilvl="0" w:tplc="59D2244A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D63C1"/>
    <w:multiLevelType w:val="hybridMultilevel"/>
    <w:tmpl w:val="0F4C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75E70"/>
    <w:multiLevelType w:val="hybridMultilevel"/>
    <w:tmpl w:val="F66876EC"/>
    <w:lvl w:ilvl="0" w:tplc="560A196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8497B"/>
    <w:multiLevelType w:val="hybridMultilevel"/>
    <w:tmpl w:val="0AE4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81F67"/>
    <w:multiLevelType w:val="multilevel"/>
    <w:tmpl w:val="E5B2840A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7D7C"/>
    <w:multiLevelType w:val="hybridMultilevel"/>
    <w:tmpl w:val="7752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71F15"/>
    <w:multiLevelType w:val="hybridMultilevel"/>
    <w:tmpl w:val="4F887B56"/>
    <w:lvl w:ilvl="0" w:tplc="6FD6E90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1F36C1"/>
    <w:multiLevelType w:val="hybridMultilevel"/>
    <w:tmpl w:val="A91AC5A0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6E0214E9"/>
    <w:multiLevelType w:val="hybridMultilevel"/>
    <w:tmpl w:val="E1FC3EA0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E6712CA"/>
    <w:multiLevelType w:val="hybridMultilevel"/>
    <w:tmpl w:val="1EB8D438"/>
    <w:lvl w:ilvl="0" w:tplc="87506E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16"/>
  </w:num>
  <w:num w:numId="15">
    <w:abstractNumId w:val="4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4"/>
    <w:rsid w:val="0010145D"/>
    <w:rsid w:val="00121CEC"/>
    <w:rsid w:val="00163E83"/>
    <w:rsid w:val="001961AE"/>
    <w:rsid w:val="0021102C"/>
    <w:rsid w:val="002336E2"/>
    <w:rsid w:val="00275DCD"/>
    <w:rsid w:val="00285564"/>
    <w:rsid w:val="002B4EE7"/>
    <w:rsid w:val="002F1DBC"/>
    <w:rsid w:val="00300C85"/>
    <w:rsid w:val="00321626"/>
    <w:rsid w:val="00327152"/>
    <w:rsid w:val="00373174"/>
    <w:rsid w:val="00375DBA"/>
    <w:rsid w:val="003B279E"/>
    <w:rsid w:val="003F0359"/>
    <w:rsid w:val="0040035D"/>
    <w:rsid w:val="00452F41"/>
    <w:rsid w:val="00467805"/>
    <w:rsid w:val="00475C0B"/>
    <w:rsid w:val="00484FBC"/>
    <w:rsid w:val="004D10C5"/>
    <w:rsid w:val="004E098A"/>
    <w:rsid w:val="00514221"/>
    <w:rsid w:val="00514745"/>
    <w:rsid w:val="005722C8"/>
    <w:rsid w:val="005D0AF9"/>
    <w:rsid w:val="00611995"/>
    <w:rsid w:val="00672C72"/>
    <w:rsid w:val="006734D4"/>
    <w:rsid w:val="007259FA"/>
    <w:rsid w:val="007305B9"/>
    <w:rsid w:val="007B0B75"/>
    <w:rsid w:val="007C687E"/>
    <w:rsid w:val="007D7AA1"/>
    <w:rsid w:val="0082302A"/>
    <w:rsid w:val="00851A21"/>
    <w:rsid w:val="008835BB"/>
    <w:rsid w:val="008C0A3A"/>
    <w:rsid w:val="00970150"/>
    <w:rsid w:val="00977AC5"/>
    <w:rsid w:val="009D6B87"/>
    <w:rsid w:val="009E62F0"/>
    <w:rsid w:val="00A1706C"/>
    <w:rsid w:val="00A27120"/>
    <w:rsid w:val="00AB35E8"/>
    <w:rsid w:val="00AC2534"/>
    <w:rsid w:val="00AE22A3"/>
    <w:rsid w:val="00AE7AF5"/>
    <w:rsid w:val="00AF7029"/>
    <w:rsid w:val="00B4361F"/>
    <w:rsid w:val="00B9331B"/>
    <w:rsid w:val="00BC6986"/>
    <w:rsid w:val="00BD647E"/>
    <w:rsid w:val="00CD186E"/>
    <w:rsid w:val="00D5364E"/>
    <w:rsid w:val="00E155E3"/>
    <w:rsid w:val="00E34CDE"/>
    <w:rsid w:val="00E42B7F"/>
    <w:rsid w:val="00E54E3A"/>
    <w:rsid w:val="00ED471E"/>
    <w:rsid w:val="00F212F9"/>
    <w:rsid w:val="00F2356E"/>
    <w:rsid w:val="00F36D0E"/>
    <w:rsid w:val="00FB4371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7150"/>
  <w15:chartTrackingRefBased/>
  <w15:docId w15:val="{6B85F38B-189A-4FF8-B529-A3102FE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64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51A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1A21"/>
  </w:style>
  <w:style w:type="paragraph" w:styleId="a6">
    <w:name w:val="Normal (Web)"/>
    <w:basedOn w:val="a"/>
    <w:uiPriority w:val="99"/>
    <w:semiHidden/>
    <w:unhideWhenUsed/>
    <w:rsid w:val="0012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93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7">
    <w:name w:val="Placeholder Text"/>
    <w:basedOn w:val="a0"/>
    <w:uiPriority w:val="99"/>
    <w:semiHidden/>
    <w:rsid w:val="00B93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2021-03-02T11:10:00Z</dcterms:created>
  <dcterms:modified xsi:type="dcterms:W3CDTF">2021-03-02T11:44:00Z</dcterms:modified>
</cp:coreProperties>
</file>